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D2C2D" w14:textId="3C7FEFC9" w:rsidR="00887257" w:rsidRPr="00BF1A61" w:rsidRDefault="00B26FE8">
      <w:pPr>
        <w:rPr>
          <w:b/>
        </w:rPr>
      </w:pPr>
      <w:r w:rsidRPr="00BF1A61">
        <w:rPr>
          <w:b/>
        </w:rPr>
        <w:t xml:space="preserve">6 latki propozycje zajęć utrwalających słownictwo </w:t>
      </w:r>
      <w:r w:rsidR="00BF1A61">
        <w:rPr>
          <w:b/>
        </w:rPr>
        <w:t>z Unit 3</w:t>
      </w:r>
    </w:p>
    <w:p w14:paraId="052B83A7" w14:textId="2ECADE75" w:rsidR="002A6820" w:rsidRPr="002A6820" w:rsidRDefault="002A6820" w:rsidP="002A6820">
      <w:pPr>
        <w:spacing w:after="0"/>
        <w:rPr>
          <w:u w:val="single"/>
        </w:rPr>
      </w:pPr>
    </w:p>
    <w:p w14:paraId="06318E7C" w14:textId="28663CD8" w:rsidR="002A6820" w:rsidRDefault="002A6820" w:rsidP="002A6820">
      <w:pPr>
        <w:spacing w:after="0"/>
      </w:pPr>
      <w:r w:rsidRPr="002A6820">
        <w:rPr>
          <w:u w:val="single"/>
        </w:rPr>
        <w:t>Nazwy części ciała</w:t>
      </w:r>
      <w:r>
        <w:t xml:space="preserve"> : </w:t>
      </w:r>
      <w:proofErr w:type="spellStart"/>
      <w:r>
        <w:t>head</w:t>
      </w:r>
      <w:proofErr w:type="spellEnd"/>
      <w:r>
        <w:t xml:space="preserve">, </w:t>
      </w:r>
      <w:proofErr w:type="spellStart"/>
      <w:r>
        <w:t>nose</w:t>
      </w:r>
      <w:proofErr w:type="spellEnd"/>
      <w:r>
        <w:t xml:space="preserve">,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mouth</w:t>
      </w:r>
      <w:proofErr w:type="spellEnd"/>
      <w:r>
        <w:t xml:space="preserve">, </w:t>
      </w:r>
      <w:proofErr w:type="spellStart"/>
      <w:r>
        <w:t>ears</w:t>
      </w:r>
      <w:proofErr w:type="spellEnd"/>
      <w:r>
        <w:t xml:space="preserve">, </w:t>
      </w:r>
      <w:proofErr w:type="spellStart"/>
      <w:r>
        <w:t>hands</w:t>
      </w:r>
      <w:proofErr w:type="spellEnd"/>
      <w:r>
        <w:t xml:space="preserve">, </w:t>
      </w:r>
      <w:proofErr w:type="spellStart"/>
      <w:r>
        <w:t>fingers</w:t>
      </w:r>
      <w:proofErr w:type="spellEnd"/>
      <w:r>
        <w:t xml:space="preserve">, </w:t>
      </w:r>
      <w:proofErr w:type="spellStart"/>
      <w:r>
        <w:t>feet</w:t>
      </w:r>
      <w:proofErr w:type="spellEnd"/>
      <w:r>
        <w:t xml:space="preserve">, </w:t>
      </w:r>
      <w:proofErr w:type="spellStart"/>
      <w:r>
        <w:t>toes</w:t>
      </w:r>
      <w:proofErr w:type="spellEnd"/>
    </w:p>
    <w:p w14:paraId="11B1403F" w14:textId="77777777" w:rsidR="002A6820" w:rsidRDefault="002A6820" w:rsidP="002A6820">
      <w:pPr>
        <w:spacing w:after="0"/>
      </w:pPr>
    </w:p>
    <w:p w14:paraId="4B2AD83A" w14:textId="16929D82" w:rsidR="002A6820" w:rsidRPr="002A6820" w:rsidRDefault="002A6820" w:rsidP="002A6820">
      <w:pPr>
        <w:spacing w:after="0"/>
        <w:rPr>
          <w:u w:val="single"/>
        </w:rPr>
      </w:pPr>
      <w:r w:rsidRPr="002A6820">
        <w:rPr>
          <w:u w:val="single"/>
        </w:rPr>
        <w:t xml:space="preserve">Zwroty : </w:t>
      </w:r>
    </w:p>
    <w:p w14:paraId="7538EFD9" w14:textId="3EC054BD" w:rsidR="002A6820" w:rsidRDefault="002A6820" w:rsidP="002A6820">
      <w:pPr>
        <w:spacing w:after="0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(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) 1 </w:t>
      </w:r>
      <w:proofErr w:type="spellStart"/>
      <w:r>
        <w:t>head</w:t>
      </w:r>
      <w:proofErr w:type="spellEnd"/>
      <w:r>
        <w:t xml:space="preserve">, 2 </w:t>
      </w:r>
      <w:proofErr w:type="spellStart"/>
      <w:r>
        <w:t>eyes</w:t>
      </w:r>
      <w:proofErr w:type="spellEnd"/>
      <w:r>
        <w:t xml:space="preserve"> etc.</w:t>
      </w:r>
    </w:p>
    <w:p w14:paraId="737FA93A" w14:textId="3BA85933" w:rsidR="002A6820" w:rsidRDefault="002A6820" w:rsidP="002A6820">
      <w:pPr>
        <w:spacing w:after="0"/>
      </w:pP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! </w:t>
      </w:r>
    </w:p>
    <w:p w14:paraId="4472D71D" w14:textId="552435E5" w:rsidR="002A6820" w:rsidRDefault="002A6820" w:rsidP="002A6820">
      <w:pPr>
        <w:spacing w:after="0"/>
      </w:pP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nose</w:t>
      </w:r>
      <w:proofErr w:type="spellEnd"/>
      <w:r>
        <w:t>/</w:t>
      </w:r>
      <w:proofErr w:type="spellStart"/>
      <w:r>
        <w:t>head</w:t>
      </w:r>
      <w:proofErr w:type="spellEnd"/>
      <w:r>
        <w:t>/</w:t>
      </w:r>
      <w:proofErr w:type="spellStart"/>
      <w:r>
        <w:t>etc</w:t>
      </w:r>
      <w:proofErr w:type="spellEnd"/>
    </w:p>
    <w:p w14:paraId="693463A3" w14:textId="047DF58A" w:rsidR="002A6820" w:rsidRDefault="002A6820" w:rsidP="002A6820">
      <w:pPr>
        <w:spacing w:after="0"/>
      </w:pPr>
      <w:r>
        <w:t xml:space="preserve">Stamp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feet</w:t>
      </w:r>
      <w:proofErr w:type="spellEnd"/>
      <w:r>
        <w:t>!</w:t>
      </w:r>
    </w:p>
    <w:p w14:paraId="6F4150B3" w14:textId="792CE9E9" w:rsidR="002A6820" w:rsidRDefault="002A6820" w:rsidP="002A6820">
      <w:pPr>
        <w:spacing w:after="0"/>
      </w:pP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me! </w:t>
      </w:r>
      <w:proofErr w:type="spellStart"/>
      <w:r>
        <w:t>I’m</w:t>
      </w:r>
      <w:proofErr w:type="spellEnd"/>
      <w:r>
        <w:t xml:space="preserve"> (I </w:t>
      </w:r>
      <w:proofErr w:type="spellStart"/>
      <w:r>
        <w:t>am</w:t>
      </w:r>
      <w:proofErr w:type="spellEnd"/>
      <w:r>
        <w:t>) a monster.</w:t>
      </w:r>
    </w:p>
    <w:p w14:paraId="4B16941E" w14:textId="43ECBEDA" w:rsidR="002A6820" w:rsidRDefault="002A6820" w:rsidP="002A6820">
      <w:pPr>
        <w:spacing w:after="0"/>
      </w:pP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</w:t>
      </w:r>
    </w:p>
    <w:p w14:paraId="6C627CB8" w14:textId="37FCC57C" w:rsidR="002A6820" w:rsidRDefault="002A6820" w:rsidP="002A6820">
      <w:pPr>
        <w:spacing w:after="0"/>
      </w:pPr>
      <w:r>
        <w:t xml:space="preserve">My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7730F40B" w14:textId="2C0F4D92" w:rsidR="00E7796C" w:rsidRDefault="00E7796C" w:rsidP="002A6820">
      <w:pPr>
        <w:spacing w:after="0"/>
      </w:pPr>
    </w:p>
    <w:p w14:paraId="621FB261" w14:textId="4AB92E18" w:rsidR="00E7796C" w:rsidRDefault="00E7796C" w:rsidP="002A6820">
      <w:pPr>
        <w:spacing w:after="0"/>
      </w:pPr>
      <w:r>
        <w:t>Na stronie Macmillana w zakładce /przedszkole/ moż</w:t>
      </w:r>
      <w:r w:rsidR="00BF1A61">
        <w:t>na</w:t>
      </w:r>
      <w:r>
        <w:t xml:space="preserve"> znaleźć wszystkie nagrania do podręcznika /</w:t>
      </w:r>
      <w:proofErr w:type="spellStart"/>
      <w:r>
        <w:t>Tiger&amp;Friends</w:t>
      </w:r>
      <w:proofErr w:type="spellEnd"/>
      <w:r>
        <w:t>/. Dla Unit 3 : CD1/32/33/34/35/39/</w:t>
      </w:r>
    </w:p>
    <w:p w14:paraId="1AF954FA" w14:textId="5E239A43" w:rsidR="00BF1A61" w:rsidRDefault="00BF1A61" w:rsidP="002A6820">
      <w:pPr>
        <w:spacing w:after="0"/>
      </w:pPr>
      <w:r>
        <w:t>Podałam nagrania przykładowe, najistotniejsze dla Unit 3.</w:t>
      </w:r>
    </w:p>
    <w:p w14:paraId="16E1F62D" w14:textId="2AA1AFE0" w:rsidR="00BF1A61" w:rsidRDefault="00BF1A61" w:rsidP="002A6820">
      <w:pPr>
        <w:spacing w:after="0"/>
      </w:pPr>
      <w:r>
        <w:t>Państwo oczywiście możecie przesłuchać z dzieckiem wszystkich, podawanych przy każdej kolejnej lekcji.</w:t>
      </w:r>
    </w:p>
    <w:p w14:paraId="6611B70B" w14:textId="50A8033A" w:rsidR="00E7796C" w:rsidRDefault="00E7796C" w:rsidP="002A6820">
      <w:pPr>
        <w:spacing w:after="0"/>
      </w:pPr>
    </w:p>
    <w:p w14:paraId="5890A6EE" w14:textId="42F5E754" w:rsidR="00E7796C" w:rsidRDefault="00E7796C" w:rsidP="002A6820">
      <w:pPr>
        <w:spacing w:after="0"/>
      </w:pPr>
      <w:r>
        <w:t xml:space="preserve">Zabawy tematyczne </w:t>
      </w:r>
    </w:p>
    <w:p w14:paraId="6EB86AA3" w14:textId="560B181C" w:rsidR="00E7796C" w:rsidRDefault="00E7796C" w:rsidP="002A6820">
      <w:pPr>
        <w:spacing w:after="0"/>
      </w:pPr>
      <w:r>
        <w:t>1.</w:t>
      </w:r>
      <w:r w:rsidR="00EA0FE2">
        <w:t>Włączamy nagranie CD1/32 i prosimy aby dziecko podążało paluszkiem po kolejnych częściach ciała przedstawionych na obrazkach w podręczniku na stronie 21. Słuchając nagrania dziecko powtarza słówka i w ten sposób ćwiczy prawidłową wymowę.</w:t>
      </w:r>
    </w:p>
    <w:p w14:paraId="02A8DB78" w14:textId="22F8474A" w:rsidR="00EA0FE2" w:rsidRDefault="00EA0FE2" w:rsidP="002A6820">
      <w:pPr>
        <w:spacing w:after="0"/>
      </w:pPr>
    </w:p>
    <w:p w14:paraId="29D39A4F" w14:textId="708FB6E8" w:rsidR="00EA0FE2" w:rsidRDefault="00EA0FE2" w:rsidP="002A6820">
      <w:pPr>
        <w:spacing w:after="0"/>
      </w:pPr>
      <w:r>
        <w:t xml:space="preserve">2.Mówimy: 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, </w:t>
      </w:r>
      <w:proofErr w:type="spellStart"/>
      <w:r>
        <w:t>eyes,nose</w:t>
      </w:r>
      <w:proofErr w:type="spellEnd"/>
      <w:r>
        <w:t xml:space="preserve">, </w:t>
      </w:r>
      <w:proofErr w:type="spellStart"/>
      <w:r>
        <w:t>hands</w:t>
      </w:r>
      <w:proofErr w:type="spellEnd"/>
      <w:r>
        <w:t xml:space="preserve">, </w:t>
      </w:r>
      <w:proofErr w:type="spellStart"/>
      <w:r>
        <w:t>fingers</w:t>
      </w:r>
      <w:proofErr w:type="spellEnd"/>
      <w:r>
        <w:t xml:space="preserve">, </w:t>
      </w:r>
      <w:proofErr w:type="spellStart"/>
      <w:r>
        <w:t>feet</w:t>
      </w:r>
      <w:proofErr w:type="spellEnd"/>
      <w:r>
        <w:t xml:space="preserve">, </w:t>
      </w:r>
      <w:proofErr w:type="spellStart"/>
      <w:r>
        <w:t>toes</w:t>
      </w:r>
      <w:proofErr w:type="spellEnd"/>
      <w:r>
        <w:t>!</w:t>
      </w:r>
    </w:p>
    <w:p w14:paraId="3AFB2671" w14:textId="17E4F7A0" w:rsidR="00EA0FE2" w:rsidRDefault="00EA0FE2" w:rsidP="002A6820">
      <w:pPr>
        <w:spacing w:after="0"/>
      </w:pPr>
      <w:r>
        <w:t>Powtarzamy kilka razy w różnej kolejności</w:t>
      </w:r>
      <w:r w:rsidR="00BF1A61">
        <w:t>,</w:t>
      </w:r>
      <w:r>
        <w:t xml:space="preserve"> aby dziecko skojarzyło angielską nazwę z określoną częścią ciała.</w:t>
      </w:r>
    </w:p>
    <w:p w14:paraId="527C5CC6" w14:textId="2EBC8A91" w:rsidR="00EA0FE2" w:rsidRDefault="00EA0FE2" w:rsidP="002A6820">
      <w:pPr>
        <w:spacing w:after="0"/>
      </w:pPr>
    </w:p>
    <w:p w14:paraId="121CAE47" w14:textId="12577527" w:rsidR="00EA0FE2" w:rsidRDefault="00EA0FE2" w:rsidP="002A6820">
      <w:pPr>
        <w:spacing w:after="0"/>
      </w:pPr>
      <w:r>
        <w:t>3.CD1/33 -historyjka /A monster party/ . Podręcznik strona 22.</w:t>
      </w:r>
    </w:p>
    <w:p w14:paraId="6F262C72" w14:textId="7170C691" w:rsidR="00EA0FE2" w:rsidRDefault="00EA0FE2" w:rsidP="002A6820">
      <w:pPr>
        <w:spacing w:after="0"/>
      </w:pPr>
      <w:r>
        <w:t>W czasie słuchania historyjki utrwalamy następujące zwroty :</w:t>
      </w:r>
    </w:p>
    <w:p w14:paraId="0E7EAA3B" w14:textId="5BD54C6C" w:rsidR="00EA0FE2" w:rsidRDefault="00EA0FE2" w:rsidP="002A6820">
      <w:pPr>
        <w:spacing w:after="0"/>
      </w:pP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me! </w:t>
      </w:r>
      <w:proofErr w:type="spellStart"/>
      <w:r>
        <w:t>I’m</w:t>
      </w:r>
      <w:proofErr w:type="spellEnd"/>
      <w:r>
        <w:t xml:space="preserve"> a big monster.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and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fingers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20E1A992" w14:textId="7259BD26" w:rsidR="00EA0FE2" w:rsidRDefault="00EA0FE2" w:rsidP="002A6820">
      <w:pPr>
        <w:spacing w:after="0"/>
      </w:pPr>
      <w:proofErr w:type="spellStart"/>
      <w:r>
        <w:t>Let’s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! </w:t>
      </w: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!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nose</w:t>
      </w:r>
      <w:proofErr w:type="spellEnd"/>
      <w:r>
        <w:t xml:space="preserve">! Stamp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feet</w:t>
      </w:r>
      <w:proofErr w:type="spellEnd"/>
      <w:r>
        <w:t>!</w:t>
      </w:r>
    </w:p>
    <w:p w14:paraId="37610DDF" w14:textId="5FEC3B4D" w:rsidR="00EA0FE2" w:rsidRDefault="00EA0FE2" w:rsidP="002A6820">
      <w:pPr>
        <w:spacing w:after="0"/>
      </w:pPr>
    </w:p>
    <w:p w14:paraId="04ABD789" w14:textId="46A4D9E5" w:rsidR="00EA0FE2" w:rsidRDefault="00EA0FE2" w:rsidP="002A6820">
      <w:pPr>
        <w:spacing w:after="0"/>
      </w:pPr>
      <w:r>
        <w:t>4.Po wysłuchaniu historyjki</w:t>
      </w:r>
      <w:r w:rsidR="00CA799A">
        <w:t xml:space="preserve">, wcielamy się w rolę potworka niebieskiego, zielonego lub pomarańczowego i opowiadamy używając zwrotu </w:t>
      </w:r>
      <w:proofErr w:type="spellStart"/>
      <w:r w:rsidR="00CA799A">
        <w:t>I’ve</w:t>
      </w:r>
      <w:proofErr w:type="spellEnd"/>
      <w:r w:rsidR="00CA799A">
        <w:t xml:space="preserve"> </w:t>
      </w:r>
      <w:proofErr w:type="spellStart"/>
      <w:r w:rsidR="00CA799A">
        <w:t>got</w:t>
      </w:r>
      <w:proofErr w:type="spellEnd"/>
      <w:r w:rsidR="00CA799A">
        <w:t xml:space="preserve">…. Na podstawie podanego opisu dziecko ma rozpoznać, o którym </w:t>
      </w:r>
      <w:r w:rsidR="00BF1A61">
        <w:t>z nich</w:t>
      </w:r>
      <w:r w:rsidR="00CA799A">
        <w:t xml:space="preserve"> jest mowa.</w:t>
      </w:r>
    </w:p>
    <w:p w14:paraId="5BD3963C" w14:textId="5F375077" w:rsidR="00CA799A" w:rsidRDefault="00CA799A" w:rsidP="002A6820">
      <w:pPr>
        <w:spacing w:after="0"/>
      </w:pPr>
    </w:p>
    <w:p w14:paraId="6816C8CF" w14:textId="33D318B4" w:rsidR="00CA799A" w:rsidRDefault="00CA799A" w:rsidP="002A6820">
      <w:pPr>
        <w:spacing w:after="0"/>
      </w:pPr>
      <w:r>
        <w:t>5.Dziecko samo ma opowiedzieć wcielając się w rolę każdego z potworków.</w:t>
      </w:r>
    </w:p>
    <w:p w14:paraId="446770EE" w14:textId="2928A7E5" w:rsidR="00CA799A" w:rsidRDefault="00CA799A" w:rsidP="002A6820">
      <w:pPr>
        <w:spacing w:after="0"/>
      </w:pPr>
      <w:proofErr w:type="spellStart"/>
      <w:r>
        <w:t>I’m</w:t>
      </w:r>
      <w:proofErr w:type="spellEnd"/>
      <w:r>
        <w:t xml:space="preserve"> a </w:t>
      </w:r>
      <w:proofErr w:type="spellStart"/>
      <w:r>
        <w:t>blue</w:t>
      </w:r>
      <w:proofErr w:type="spellEnd"/>
      <w:r>
        <w:t xml:space="preserve"> monster.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heads</w:t>
      </w:r>
      <w:proofErr w:type="spellEnd"/>
      <w:r>
        <w:t>.</w:t>
      </w:r>
      <w:r w:rsidR="00BF1A61">
        <w:t>/</w:t>
      </w:r>
      <w:r>
        <w:t xml:space="preserve"> </w:t>
      </w:r>
      <w:proofErr w:type="spellStart"/>
      <w:r w:rsidR="00BF1A61">
        <w:t>e</w:t>
      </w:r>
      <w:r>
        <w:t>tc</w:t>
      </w:r>
      <w:proofErr w:type="spellEnd"/>
    </w:p>
    <w:p w14:paraId="46AB7986" w14:textId="2D3987AA" w:rsidR="00CA799A" w:rsidRDefault="00CA799A" w:rsidP="002A6820">
      <w:pPr>
        <w:spacing w:after="0"/>
      </w:pPr>
    </w:p>
    <w:p w14:paraId="13166232" w14:textId="5D542922" w:rsidR="00CA799A" w:rsidRDefault="00CA799A" w:rsidP="002A6820">
      <w:pPr>
        <w:spacing w:after="0"/>
      </w:pPr>
      <w:r>
        <w:t>6.Cd1/35 podręcznik strona 24</w:t>
      </w:r>
    </w:p>
    <w:p w14:paraId="00BAEF2C" w14:textId="2558EE34" w:rsidR="00CA799A" w:rsidRDefault="00CA799A" w:rsidP="002A6820">
      <w:pPr>
        <w:spacing w:after="0"/>
      </w:pPr>
      <w:r>
        <w:t>Słuchamy razem z dzieckiem o potworze podobnym do pająka i sprawdzamy czy dziecko rozumie tekst ze słuchu, w razie potrzeby pomagamy w tłumaczeniu.</w:t>
      </w:r>
    </w:p>
    <w:p w14:paraId="61AD7911" w14:textId="77777777" w:rsidR="00BF1A61" w:rsidRDefault="00CA799A" w:rsidP="002A6820">
      <w:pPr>
        <w:spacing w:after="0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1 red </w:t>
      </w:r>
      <w:proofErr w:type="spellStart"/>
      <w:r>
        <w:t>mouth</w:t>
      </w:r>
      <w:proofErr w:type="spellEnd"/>
      <w:r>
        <w:t xml:space="preserve">, 1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, 1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nose</w:t>
      </w:r>
      <w:proofErr w:type="spellEnd"/>
      <w:r>
        <w:t xml:space="preserve">, 5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, 8 </w:t>
      </w:r>
      <w:proofErr w:type="spellStart"/>
      <w:r>
        <w:t>grey</w:t>
      </w:r>
      <w:proofErr w:type="spellEnd"/>
      <w:r>
        <w:t xml:space="preserve"> </w:t>
      </w:r>
      <w:proofErr w:type="spellStart"/>
      <w:r>
        <w:t>fingers</w:t>
      </w:r>
      <w:proofErr w:type="spellEnd"/>
      <w:r>
        <w:t xml:space="preserve">, 4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hands</w:t>
      </w:r>
      <w:proofErr w:type="spellEnd"/>
      <w:r>
        <w:t>,</w:t>
      </w:r>
    </w:p>
    <w:p w14:paraId="5FB6FA95" w14:textId="570A69B3" w:rsidR="00CA799A" w:rsidRDefault="00CA799A" w:rsidP="002A6820">
      <w:pPr>
        <w:spacing w:after="0"/>
      </w:pPr>
      <w:r>
        <w:t>9</w:t>
      </w:r>
      <w:r w:rsidR="00BF1A61"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toes</w:t>
      </w:r>
      <w:proofErr w:type="spellEnd"/>
      <w:r>
        <w:t xml:space="preserve">, 3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feet</w:t>
      </w:r>
      <w:proofErr w:type="spellEnd"/>
      <w:r>
        <w:t>.</w:t>
      </w:r>
    </w:p>
    <w:p w14:paraId="73D3B54E" w14:textId="3A959BEF" w:rsidR="00CA799A" w:rsidRDefault="00CA799A" w:rsidP="002A6820">
      <w:pPr>
        <w:spacing w:after="0"/>
      </w:pPr>
    </w:p>
    <w:p w14:paraId="188BE1B0" w14:textId="11FB1CD9" w:rsidR="00CA799A" w:rsidRDefault="00CA799A" w:rsidP="002A6820">
      <w:pPr>
        <w:spacing w:after="0"/>
      </w:pPr>
      <w:r>
        <w:t>7.Dziecko samo wymyśla własnego potworka, rysuje, k</w:t>
      </w:r>
      <w:bookmarkStart w:id="0" w:name="_GoBack"/>
      <w:bookmarkEnd w:id="0"/>
      <w:r>
        <w:t>oloruje, a później opowiada o nim.</w:t>
      </w:r>
    </w:p>
    <w:p w14:paraId="698E776A" w14:textId="1987FB65" w:rsidR="00CA799A" w:rsidRDefault="00CA799A" w:rsidP="002A6820">
      <w:pPr>
        <w:spacing w:after="0"/>
      </w:pPr>
    </w:p>
    <w:p w14:paraId="10C41C06" w14:textId="0C76DBA5" w:rsidR="00CA799A" w:rsidRDefault="00CA799A" w:rsidP="002A6820">
      <w:pPr>
        <w:spacing w:after="0"/>
      </w:pPr>
      <w:r>
        <w:t>8.</w:t>
      </w:r>
      <w:r w:rsidR="00BF1A61">
        <w:t>CD1/39 – strona 25</w:t>
      </w:r>
    </w:p>
    <w:p w14:paraId="46D5033C" w14:textId="202F30D5" w:rsidR="00BF1A61" w:rsidRDefault="00BF1A61" w:rsidP="002A6820">
      <w:pPr>
        <w:spacing w:after="0"/>
      </w:pPr>
      <w:r>
        <w:t>Dziewczynka opowiada o sobie.</w:t>
      </w:r>
    </w:p>
    <w:p w14:paraId="4D71246F" w14:textId="20486482" w:rsidR="00BF1A61" w:rsidRDefault="00BF1A61" w:rsidP="002A6820">
      <w:pPr>
        <w:spacing w:after="0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1 </w:t>
      </w:r>
      <w:proofErr w:type="spellStart"/>
      <w:r>
        <w:t>head</w:t>
      </w:r>
      <w:proofErr w:type="spellEnd"/>
      <w:r>
        <w:t xml:space="preserve">, 2 </w:t>
      </w:r>
      <w:proofErr w:type="spellStart"/>
      <w:r>
        <w:t>ears</w:t>
      </w:r>
      <w:proofErr w:type="spellEnd"/>
      <w:r>
        <w:t xml:space="preserve">, 1 </w:t>
      </w:r>
      <w:proofErr w:type="spellStart"/>
      <w:r>
        <w:t>nose</w:t>
      </w:r>
      <w:proofErr w:type="spellEnd"/>
      <w:r>
        <w:t>.</w:t>
      </w:r>
    </w:p>
    <w:p w14:paraId="144485ED" w14:textId="2B356C39" w:rsidR="00BF1A61" w:rsidRDefault="00BF1A61" w:rsidP="002A6820">
      <w:pPr>
        <w:spacing w:after="0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1 </w:t>
      </w:r>
      <w:proofErr w:type="spellStart"/>
      <w:r>
        <w:t>mouth</w:t>
      </w:r>
      <w:proofErr w:type="spellEnd"/>
      <w:r>
        <w:t xml:space="preserve">, 2 </w:t>
      </w:r>
      <w:proofErr w:type="spellStart"/>
      <w:r>
        <w:t>feet</w:t>
      </w:r>
      <w:proofErr w:type="spellEnd"/>
      <w:r>
        <w:t xml:space="preserve">, 10 </w:t>
      </w:r>
      <w:proofErr w:type="spellStart"/>
      <w:r>
        <w:t>toes</w:t>
      </w:r>
      <w:proofErr w:type="spellEnd"/>
      <w:r>
        <w:t>.</w:t>
      </w:r>
    </w:p>
    <w:p w14:paraId="3B8583D9" w14:textId="062C33DF" w:rsidR="00BF1A61" w:rsidRDefault="00BF1A61" w:rsidP="002A6820">
      <w:pPr>
        <w:spacing w:after="0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2 </w:t>
      </w:r>
      <w:proofErr w:type="spellStart"/>
      <w:r>
        <w:t>hands</w:t>
      </w:r>
      <w:proofErr w:type="spellEnd"/>
      <w:r>
        <w:t xml:space="preserve">, 10 </w:t>
      </w:r>
      <w:proofErr w:type="spellStart"/>
      <w:r>
        <w:t>fingers</w:t>
      </w:r>
      <w:proofErr w:type="spellEnd"/>
      <w:r>
        <w:t xml:space="preserve"> </w:t>
      </w:r>
      <w:proofErr w:type="spellStart"/>
      <w:r>
        <w:t>too</w:t>
      </w:r>
      <w:proofErr w:type="spellEnd"/>
      <w:r>
        <w:t>.</w:t>
      </w:r>
    </w:p>
    <w:p w14:paraId="68CEABB4" w14:textId="616BD3C9" w:rsidR="00BF1A61" w:rsidRDefault="00BF1A61" w:rsidP="002A6820">
      <w:pPr>
        <w:spacing w:after="0"/>
      </w:pPr>
      <w:r>
        <w:t xml:space="preserve">My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00A8B392" w14:textId="10E346FB" w:rsidR="00BF1A61" w:rsidRDefault="00BF1A61" w:rsidP="002A6820">
      <w:pPr>
        <w:spacing w:after="0"/>
      </w:pPr>
      <w:r>
        <w:t>Po wysłuchaniu, prosimy aby dziecko opisało swój wygląd.</w:t>
      </w:r>
    </w:p>
    <w:p w14:paraId="0E0699B8" w14:textId="77777777" w:rsidR="00EA0FE2" w:rsidRDefault="00EA0FE2" w:rsidP="002A6820">
      <w:pPr>
        <w:spacing w:after="0"/>
      </w:pPr>
    </w:p>
    <w:p w14:paraId="3F3021FE" w14:textId="77777777" w:rsidR="002A6820" w:rsidRDefault="002A6820" w:rsidP="002A6820">
      <w:pPr>
        <w:spacing w:after="0"/>
      </w:pPr>
    </w:p>
    <w:p w14:paraId="6AE553D5" w14:textId="77777777" w:rsidR="002A6820" w:rsidRDefault="002A6820"/>
    <w:sectPr w:rsidR="002A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E8"/>
    <w:rsid w:val="002A6820"/>
    <w:rsid w:val="00887257"/>
    <w:rsid w:val="00B26FE8"/>
    <w:rsid w:val="00BF1A61"/>
    <w:rsid w:val="00CA799A"/>
    <w:rsid w:val="00E7796C"/>
    <w:rsid w:val="00EA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D45B"/>
  <w15:chartTrackingRefBased/>
  <w15:docId w15:val="{6B981531-DEC4-4BA3-A9BA-ED3BB34F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</cp:revision>
  <dcterms:created xsi:type="dcterms:W3CDTF">2022-01-25T18:42:00Z</dcterms:created>
  <dcterms:modified xsi:type="dcterms:W3CDTF">2022-01-25T19:50:00Z</dcterms:modified>
</cp:coreProperties>
</file>